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9D7FFC" w:rsidRDefault="00DF2F09" w:rsidP="009D7FF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FC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9D7FFC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9D7FFC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A234B1" w:rsidRPr="009D7FFC">
        <w:rPr>
          <w:rFonts w:ascii="Times New Roman" w:hAnsi="Times New Roman" w:cs="Times New Roman"/>
          <w:b/>
          <w:sz w:val="28"/>
          <w:szCs w:val="28"/>
        </w:rPr>
        <w:t>5- 9</w:t>
      </w:r>
      <w:r w:rsidR="00843C15" w:rsidRPr="009D7FFC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614D0E" w:rsidRPr="009D7FFC">
        <w:rPr>
          <w:rFonts w:ascii="Times New Roman" w:hAnsi="Times New Roman" w:cs="Times New Roman"/>
          <w:b/>
          <w:sz w:val="28"/>
          <w:szCs w:val="28"/>
        </w:rPr>
        <w:t>2021</w:t>
      </w:r>
      <w:r w:rsidR="00CD33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6413" w:rsidRPr="009D7FFC" w:rsidRDefault="00436413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22" w:rsidRPr="009D7FFC" w:rsidRDefault="00603122" w:rsidP="009D7FFC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FFC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9D7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FFC">
        <w:rPr>
          <w:rFonts w:ascii="Times New Roman" w:hAnsi="Times New Roman" w:cs="Times New Roman"/>
          <w:b/>
          <w:sz w:val="28"/>
          <w:szCs w:val="28"/>
        </w:rPr>
        <w:t>«</w:t>
      </w:r>
      <w:r w:rsidR="009D7FFC" w:rsidRPr="009D7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FFC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9D7FFC">
        <w:rPr>
          <w:rFonts w:ascii="Times New Roman" w:hAnsi="Times New Roman" w:cs="Times New Roman"/>
          <w:b/>
          <w:sz w:val="28"/>
          <w:szCs w:val="28"/>
        </w:rPr>
        <w:t>краудинвестинговых</w:t>
      </w:r>
      <w:proofErr w:type="spellEnd"/>
      <w:r w:rsidRPr="009D7FFC">
        <w:rPr>
          <w:rFonts w:ascii="Times New Roman" w:hAnsi="Times New Roman" w:cs="Times New Roman"/>
          <w:b/>
          <w:sz w:val="28"/>
          <w:szCs w:val="28"/>
        </w:rPr>
        <w:t xml:space="preserve"> платформ с целью привлечения средств»</w:t>
      </w:r>
    </w:p>
    <w:p w:rsidR="009D7FFC" w:rsidRPr="009D7FFC" w:rsidRDefault="009D7FFC" w:rsidP="009D7FFC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22" w:rsidRPr="009D7FFC" w:rsidRDefault="00603122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 xml:space="preserve">Если вы ищете новые способы привлечения финансирования, если ваша компания находится на ранних стадиях развития или вам отказали в кредите —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 xml:space="preserve"> будет вам полезен.</w:t>
      </w:r>
      <w:r w:rsidR="009D7FFC" w:rsidRPr="009D7FFC">
        <w:rPr>
          <w:rFonts w:ascii="Times New Roman" w:hAnsi="Times New Roman" w:cs="Times New Roman"/>
          <w:sz w:val="28"/>
          <w:szCs w:val="28"/>
        </w:rPr>
        <w:t xml:space="preserve"> </w:t>
      </w:r>
      <w:r w:rsidRPr="009D7F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 xml:space="preserve"> выступят эксперты Банка России и представители одной из площадок по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краудинвестингу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>. Также приглашены предприниматели, которые расскажут о своем опыте.</w:t>
      </w:r>
    </w:p>
    <w:p w:rsidR="00603122" w:rsidRPr="009D7FFC" w:rsidRDefault="00603122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Вы узнаете:</w:t>
      </w:r>
    </w:p>
    <w:p w:rsidR="00603122" w:rsidRPr="009D7FFC" w:rsidRDefault="00603122" w:rsidP="009D7FFC">
      <w:pPr>
        <w:pStyle w:val="a5"/>
        <w:numPr>
          <w:ilvl w:val="0"/>
          <w:numId w:val="2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 xml:space="preserve">о механизмах привлечения финансирования через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краудплощадки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>;</w:t>
      </w:r>
    </w:p>
    <w:p w:rsidR="00603122" w:rsidRPr="009D7FFC" w:rsidRDefault="00603122" w:rsidP="009D7FFC">
      <w:pPr>
        <w:pStyle w:val="a5"/>
        <w:numPr>
          <w:ilvl w:val="0"/>
          <w:numId w:val="2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 xml:space="preserve">как правильно выбирать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краудплощадку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 xml:space="preserve"> для привлечения финансирования </w:t>
      </w:r>
      <w:proofErr w:type="gramStart"/>
      <w:r w:rsidRPr="009D7F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7FFC">
        <w:rPr>
          <w:rFonts w:ascii="Times New Roman" w:hAnsi="Times New Roman" w:cs="Times New Roman"/>
          <w:sz w:val="28"/>
          <w:szCs w:val="28"/>
        </w:rPr>
        <w:t xml:space="preserve"> на что обратить внимание, принимая решение о привлечении финансирования;</w:t>
      </w:r>
    </w:p>
    <w:p w:rsidR="00603122" w:rsidRPr="009D7FFC" w:rsidRDefault="00603122" w:rsidP="009D7FFC">
      <w:pPr>
        <w:pStyle w:val="a5"/>
        <w:numPr>
          <w:ilvl w:val="0"/>
          <w:numId w:val="2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какие меры поддержки предусмотрены для небольших компаний;</w:t>
      </w:r>
    </w:p>
    <w:p w:rsidR="00603122" w:rsidRPr="009D7FFC" w:rsidRDefault="00603122" w:rsidP="009D7FFC">
      <w:pPr>
        <w:pStyle w:val="a5"/>
        <w:numPr>
          <w:ilvl w:val="0"/>
          <w:numId w:val="2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F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7FFC">
        <w:rPr>
          <w:rFonts w:ascii="Times New Roman" w:hAnsi="Times New Roman" w:cs="Times New Roman"/>
          <w:sz w:val="28"/>
          <w:szCs w:val="28"/>
        </w:rPr>
        <w:t xml:space="preserve"> каким правилам взаимодействуют инвесторы и заемщики и каковы требования к заемщикам;</w:t>
      </w:r>
    </w:p>
    <w:p w:rsidR="00603122" w:rsidRPr="009D7FFC" w:rsidRDefault="00603122" w:rsidP="009D7FFC">
      <w:pPr>
        <w:pStyle w:val="a5"/>
        <w:numPr>
          <w:ilvl w:val="0"/>
          <w:numId w:val="2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 xml:space="preserve">о реальных историях компаний, получивших финансирование через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краудплощадку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>.</w:t>
      </w:r>
    </w:p>
    <w:p w:rsidR="00603122" w:rsidRPr="009D7FFC" w:rsidRDefault="00603122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C3216" w:rsidRPr="009D7FFC">
        <w:rPr>
          <w:rFonts w:ascii="Times New Roman" w:hAnsi="Times New Roman" w:cs="Times New Roman"/>
          <w:sz w:val="28"/>
          <w:szCs w:val="28"/>
        </w:rPr>
        <w:t>6 апреля 2021 года. Начало в 10</w:t>
      </w:r>
      <w:r w:rsidRPr="009D7FFC">
        <w:rPr>
          <w:rFonts w:ascii="Times New Roman" w:hAnsi="Times New Roman" w:cs="Times New Roman"/>
          <w:sz w:val="28"/>
          <w:szCs w:val="28"/>
        </w:rPr>
        <w:t>.00</w:t>
      </w:r>
      <w:r w:rsidR="007C3216" w:rsidRPr="009D7FFC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  <w:r w:rsidRPr="009D7FFC">
        <w:rPr>
          <w:rFonts w:ascii="Times New Roman" w:hAnsi="Times New Roman" w:cs="Times New Roman"/>
          <w:sz w:val="28"/>
          <w:szCs w:val="28"/>
        </w:rPr>
        <w:t>. Участие бесплатное. Формат проведения – онлайн. Регистрация по ссылке</w:t>
      </w:r>
      <w:r w:rsidR="009D7FFC">
        <w:rPr>
          <w:rFonts w:ascii="Times New Roman" w:hAnsi="Times New Roman" w:cs="Times New Roman"/>
          <w:sz w:val="28"/>
          <w:szCs w:val="28"/>
        </w:rPr>
        <w:t>:</w:t>
      </w:r>
      <w:r w:rsidRPr="009D7FF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D7F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https://proofix.ru/edu0604</w:t>
        </w:r>
      </w:hyperlink>
      <w:r w:rsidR="009D7FFC">
        <w:rPr>
          <w:rFonts w:ascii="Times New Roman" w:hAnsi="Times New Roman" w:cs="Times New Roman"/>
          <w:sz w:val="28"/>
          <w:szCs w:val="28"/>
        </w:rPr>
        <w:t>.</w:t>
      </w:r>
    </w:p>
    <w:p w:rsidR="00603122" w:rsidRPr="009D7FFC" w:rsidRDefault="00603122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6B5" w:rsidRDefault="000260FB" w:rsidP="009D7FFC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FFC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9D7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FBF" w:rsidRPr="009D7FFC">
        <w:rPr>
          <w:rFonts w:ascii="Times New Roman" w:hAnsi="Times New Roman" w:cs="Times New Roman"/>
          <w:b/>
          <w:sz w:val="28"/>
          <w:szCs w:val="28"/>
        </w:rPr>
        <w:t>«</w:t>
      </w:r>
      <w:r w:rsidRPr="009D7FFC">
        <w:rPr>
          <w:rFonts w:ascii="Times New Roman" w:hAnsi="Times New Roman" w:cs="Times New Roman"/>
          <w:b/>
          <w:sz w:val="28"/>
          <w:szCs w:val="28"/>
        </w:rPr>
        <w:t>Как бренд и репутация лидера влияет на финансовые результаты бизнеса. Создание личного бренда, доверия</w:t>
      </w:r>
      <w:r w:rsidR="00E85FBF" w:rsidRPr="009D7FFC">
        <w:rPr>
          <w:rFonts w:ascii="Times New Roman" w:hAnsi="Times New Roman" w:cs="Times New Roman"/>
          <w:b/>
          <w:sz w:val="28"/>
          <w:szCs w:val="28"/>
        </w:rPr>
        <w:t>»</w:t>
      </w:r>
    </w:p>
    <w:p w:rsidR="009D7FFC" w:rsidRPr="009D7FFC" w:rsidRDefault="009D7FFC" w:rsidP="009D7FFC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0FB" w:rsidRPr="009D7FFC" w:rsidRDefault="000260FB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0260FB" w:rsidRPr="009D7FFC" w:rsidRDefault="000260FB" w:rsidP="009D7FFC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 xml:space="preserve">О бренде не только как о возможности «хорошо и дорого продавать». </w:t>
      </w:r>
      <w:r w:rsidR="009D7FFC">
        <w:rPr>
          <w:rFonts w:ascii="Times New Roman" w:hAnsi="Times New Roman" w:cs="Times New Roman"/>
          <w:sz w:val="28"/>
          <w:szCs w:val="28"/>
        </w:rPr>
        <w:t>Раскроем все возможности бренда;</w:t>
      </w:r>
    </w:p>
    <w:p w:rsidR="000260FB" w:rsidRPr="009D7FFC" w:rsidRDefault="000260FB" w:rsidP="009D7FFC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Дать своему бизнесу свое имя – это желательно или необх</w:t>
      </w:r>
      <w:r w:rsidR="009D7FFC">
        <w:rPr>
          <w:rFonts w:ascii="Times New Roman" w:hAnsi="Times New Roman" w:cs="Times New Roman"/>
          <w:sz w:val="28"/>
          <w:szCs w:val="28"/>
        </w:rPr>
        <w:t>одимо;</w:t>
      </w:r>
    </w:p>
    <w:p w:rsidR="000260FB" w:rsidRPr="009D7FFC" w:rsidRDefault="000260FB" w:rsidP="009D7FFC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Репутация в классическом виде и в современном виртуальном формате.</w:t>
      </w:r>
      <w:r w:rsidR="009D7FFC">
        <w:rPr>
          <w:rFonts w:ascii="Times New Roman" w:hAnsi="Times New Roman" w:cs="Times New Roman"/>
          <w:sz w:val="28"/>
          <w:szCs w:val="28"/>
        </w:rPr>
        <w:t xml:space="preserve"> Что нужно вам в вашей ситуации;</w:t>
      </w:r>
    </w:p>
    <w:p w:rsidR="000260FB" w:rsidRPr="009D7FFC" w:rsidRDefault="000260FB" w:rsidP="009D7FFC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Как, когда и чем измерить сво</w:t>
      </w:r>
      <w:r w:rsidR="009D7FFC">
        <w:rPr>
          <w:rFonts w:ascii="Times New Roman" w:hAnsi="Times New Roman" w:cs="Times New Roman"/>
          <w:sz w:val="28"/>
          <w:szCs w:val="28"/>
        </w:rPr>
        <w:t>ю репутацию и репутацию бизнеса;</w:t>
      </w:r>
    </w:p>
    <w:p w:rsidR="000260FB" w:rsidRPr="009D7FFC" w:rsidRDefault="000260FB" w:rsidP="009D7FFC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О репутации «начистоту»: мифы, ошибки, «подводные камн</w:t>
      </w:r>
      <w:r w:rsidR="009D7FFC">
        <w:rPr>
          <w:rFonts w:ascii="Times New Roman" w:hAnsi="Times New Roman" w:cs="Times New Roman"/>
          <w:sz w:val="28"/>
          <w:szCs w:val="28"/>
        </w:rPr>
        <w:t>и» и основные сценария развития;</w:t>
      </w:r>
    </w:p>
    <w:p w:rsidR="000260FB" w:rsidRPr="009D7FFC" w:rsidRDefault="000260FB" w:rsidP="009D7FFC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lastRenderedPageBreak/>
        <w:t>Репутация и доверие клиентов: как увеличение доли лояльных клиентов на 5% поз</w:t>
      </w:r>
      <w:r w:rsidR="009D7FFC">
        <w:rPr>
          <w:rFonts w:ascii="Times New Roman" w:hAnsi="Times New Roman" w:cs="Times New Roman"/>
          <w:sz w:val="28"/>
          <w:szCs w:val="28"/>
        </w:rPr>
        <w:t>воляет в разы увеличить продажи;</w:t>
      </w:r>
    </w:p>
    <w:p w:rsidR="000260FB" w:rsidRPr="009D7FFC" w:rsidRDefault="000260FB" w:rsidP="009D7FFC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Памятка антикризисных действий.</w:t>
      </w:r>
    </w:p>
    <w:p w:rsidR="00AF018F" w:rsidRPr="009D7FFC" w:rsidRDefault="000260FB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Дата проведения: 6 апреля</w:t>
      </w:r>
      <w:r w:rsidR="002A76B5" w:rsidRPr="009D7FFC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7C3216" w:rsidRPr="009D7FFC">
        <w:rPr>
          <w:rFonts w:ascii="Times New Roman" w:hAnsi="Times New Roman" w:cs="Times New Roman"/>
          <w:sz w:val="28"/>
          <w:szCs w:val="28"/>
        </w:rPr>
        <w:t>2</w:t>
      </w:r>
      <w:r w:rsidR="002A76B5" w:rsidRPr="009D7FFC">
        <w:rPr>
          <w:rFonts w:ascii="Times New Roman" w:hAnsi="Times New Roman" w:cs="Times New Roman"/>
          <w:sz w:val="28"/>
          <w:szCs w:val="28"/>
        </w:rPr>
        <w:t>.00. Участие беспла</w:t>
      </w:r>
      <w:r w:rsidR="00E85FBF" w:rsidRPr="009D7FFC">
        <w:rPr>
          <w:rFonts w:ascii="Times New Roman" w:hAnsi="Times New Roman" w:cs="Times New Roman"/>
          <w:sz w:val="28"/>
          <w:szCs w:val="28"/>
        </w:rPr>
        <w:t>тное. Формат проведения – онлайн</w:t>
      </w:r>
      <w:r w:rsidR="002A76B5" w:rsidRPr="009D7FFC">
        <w:rPr>
          <w:rFonts w:ascii="Times New Roman" w:hAnsi="Times New Roman" w:cs="Times New Roman"/>
          <w:sz w:val="28"/>
          <w:szCs w:val="28"/>
        </w:rPr>
        <w:t>. Регистрация по ссылке</w:t>
      </w:r>
      <w:r w:rsidR="009D7FFC">
        <w:rPr>
          <w:rFonts w:ascii="Times New Roman" w:hAnsi="Times New Roman" w:cs="Times New Roman"/>
          <w:sz w:val="28"/>
          <w:szCs w:val="28"/>
        </w:rPr>
        <w:t>:</w:t>
      </w:r>
      <w:r w:rsidR="002A76B5" w:rsidRPr="009D7FF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D7F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https://msppk.ru/events/kak-brend-i-reputatsiya-lidera-vliyaet-na-finansovye-rezultaty-biznesa-sozdanie-lichnogo-brenda-dove/</w:t>
        </w:r>
      </w:hyperlink>
      <w:r w:rsidR="009D7FFC">
        <w:rPr>
          <w:rFonts w:ascii="Times New Roman" w:hAnsi="Times New Roman" w:cs="Times New Roman"/>
          <w:sz w:val="28"/>
          <w:szCs w:val="28"/>
        </w:rPr>
        <w:t>.</w:t>
      </w:r>
    </w:p>
    <w:p w:rsidR="000260FB" w:rsidRPr="009D7FFC" w:rsidRDefault="000260FB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E" w:rsidRDefault="00080E66" w:rsidP="009D7FFC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FC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proofErr w:type="spellStart"/>
      <w:r w:rsidRPr="009D7FFC">
        <w:rPr>
          <w:rFonts w:ascii="Times New Roman" w:hAnsi="Times New Roman" w:cs="Times New Roman"/>
          <w:b/>
          <w:sz w:val="28"/>
          <w:szCs w:val="28"/>
        </w:rPr>
        <w:t>онлайн-семинаров</w:t>
      </w:r>
      <w:proofErr w:type="spellEnd"/>
      <w:r w:rsidR="00DF71FF" w:rsidRPr="009D7FF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D7FFC">
        <w:rPr>
          <w:rFonts w:ascii="Times New Roman" w:hAnsi="Times New Roman" w:cs="Times New Roman"/>
          <w:b/>
          <w:sz w:val="28"/>
          <w:szCs w:val="28"/>
        </w:rPr>
        <w:t>Инстаграм</w:t>
      </w:r>
      <w:proofErr w:type="spellEnd"/>
      <w:r w:rsidRPr="009D7FF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9D7FFC">
        <w:rPr>
          <w:rFonts w:ascii="Times New Roman" w:hAnsi="Times New Roman" w:cs="Times New Roman"/>
          <w:b/>
          <w:sz w:val="28"/>
          <w:szCs w:val="28"/>
        </w:rPr>
        <w:t>hand-made</w:t>
      </w:r>
      <w:proofErr w:type="spellEnd"/>
      <w:r w:rsidRPr="009D7FFC">
        <w:rPr>
          <w:rFonts w:ascii="Times New Roman" w:hAnsi="Times New Roman" w:cs="Times New Roman"/>
          <w:b/>
          <w:sz w:val="28"/>
          <w:szCs w:val="28"/>
        </w:rPr>
        <w:t xml:space="preserve"> мастеров: особенности продаж товаров, изготовленных своими руками</w:t>
      </w:r>
      <w:r w:rsidR="00DF71FF" w:rsidRPr="009D7FFC">
        <w:rPr>
          <w:rFonts w:ascii="Times New Roman" w:hAnsi="Times New Roman" w:cs="Times New Roman"/>
          <w:b/>
          <w:sz w:val="28"/>
          <w:szCs w:val="28"/>
        </w:rPr>
        <w:t>»</w:t>
      </w:r>
    </w:p>
    <w:p w:rsidR="009D7FFC" w:rsidRPr="009D7FFC" w:rsidRDefault="009D7FFC" w:rsidP="009D7FFC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80E66" w:rsidRPr="009D7FFC" w:rsidRDefault="00080E66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 xml:space="preserve">Научим вести свой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 xml:space="preserve"> так, чтобы он не был похож на блоги конкурентов. </w:t>
      </w:r>
      <w:r w:rsidR="009D7FFC">
        <w:rPr>
          <w:rFonts w:ascii="Times New Roman" w:hAnsi="Times New Roman" w:cs="Times New Roman"/>
          <w:sz w:val="28"/>
          <w:szCs w:val="28"/>
        </w:rPr>
        <w:t>Расскаж</w:t>
      </w:r>
      <w:r w:rsidRPr="009D7FFC">
        <w:rPr>
          <w:rFonts w:ascii="Times New Roman" w:hAnsi="Times New Roman" w:cs="Times New Roman"/>
          <w:sz w:val="28"/>
          <w:szCs w:val="28"/>
        </w:rPr>
        <w:t>ем, как оформить УТП, найти свой стиль подачи информации и взаимодействия с аудиторией.</w:t>
      </w:r>
    </w:p>
    <w:p w:rsidR="00080E66" w:rsidRPr="009D7FFC" w:rsidRDefault="00080E66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 xml:space="preserve">Всего за 6 семинаров вы получите выжимку полезных знаний для эффективного ведения личного и бизнес-аккаунта в социальной сети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>. Это позволит вам найти новых клиентов и партнёров, повысить продажи и узнаваемость вашего бренда.</w:t>
      </w:r>
    </w:p>
    <w:p w:rsidR="00080E66" w:rsidRPr="009D7FFC" w:rsidRDefault="00080E66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Спикер</w:t>
      </w:r>
      <w:r w:rsidR="00E85FBF" w:rsidRPr="009D7FFC">
        <w:rPr>
          <w:rFonts w:ascii="Times New Roman" w:hAnsi="Times New Roman" w:cs="Times New Roman"/>
          <w:sz w:val="28"/>
          <w:szCs w:val="28"/>
        </w:rPr>
        <w:t xml:space="preserve">: </w:t>
      </w:r>
      <w:r w:rsidRPr="009D7FFC">
        <w:rPr>
          <w:rFonts w:ascii="Times New Roman" w:hAnsi="Times New Roman" w:cs="Times New Roman"/>
          <w:sz w:val="28"/>
          <w:szCs w:val="28"/>
        </w:rPr>
        <w:t xml:space="preserve">Гузель Бредихина, интернет-маркетолог, проект-менеджер, спикер, 12 лет была соучредителем строительного бизнеса, провела более 700 консультаций для предпринимателей разных масштабов и уровня дохода, основатель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="009D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 xml:space="preserve"> г. Москва.</w:t>
      </w:r>
    </w:p>
    <w:p w:rsidR="00080E66" w:rsidRPr="009D7FFC" w:rsidRDefault="00B440E2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80E66" w:rsidRPr="009D7FFC">
        <w:rPr>
          <w:rFonts w:ascii="Times New Roman" w:hAnsi="Times New Roman" w:cs="Times New Roman"/>
          <w:sz w:val="28"/>
          <w:szCs w:val="28"/>
        </w:rPr>
        <w:t xml:space="preserve">6 - 22 апреля </w:t>
      </w:r>
      <w:r w:rsidR="00436413" w:rsidRPr="009D7FFC">
        <w:rPr>
          <w:rFonts w:ascii="Times New Roman" w:hAnsi="Times New Roman" w:cs="Times New Roman"/>
          <w:sz w:val="28"/>
          <w:szCs w:val="28"/>
        </w:rPr>
        <w:t>2021</w:t>
      </w:r>
      <w:r w:rsidR="00CF16CD" w:rsidRPr="009D7FFC">
        <w:rPr>
          <w:rFonts w:ascii="Times New Roman" w:hAnsi="Times New Roman" w:cs="Times New Roman"/>
          <w:sz w:val="28"/>
          <w:szCs w:val="28"/>
        </w:rPr>
        <w:t xml:space="preserve"> го</w:t>
      </w:r>
      <w:r w:rsidR="003F224E" w:rsidRPr="009D7FFC">
        <w:rPr>
          <w:rFonts w:ascii="Times New Roman" w:hAnsi="Times New Roman" w:cs="Times New Roman"/>
          <w:sz w:val="28"/>
          <w:szCs w:val="28"/>
        </w:rPr>
        <w:t>да. Начало в 1</w:t>
      </w:r>
      <w:r w:rsidR="00080E66" w:rsidRPr="009D7FFC">
        <w:rPr>
          <w:rFonts w:ascii="Times New Roman" w:hAnsi="Times New Roman" w:cs="Times New Roman"/>
          <w:sz w:val="28"/>
          <w:szCs w:val="28"/>
        </w:rPr>
        <w:t>4</w:t>
      </w:r>
      <w:r w:rsidR="00CF16CD" w:rsidRPr="009D7FFC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</w:t>
      </w:r>
      <w:r w:rsidR="00436413" w:rsidRPr="009D7FF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51D0" w:rsidRPr="009D7FFC">
        <w:rPr>
          <w:rFonts w:ascii="Times New Roman" w:hAnsi="Times New Roman" w:cs="Times New Roman"/>
          <w:sz w:val="28"/>
          <w:szCs w:val="28"/>
        </w:rPr>
        <w:t>по ссылке</w:t>
      </w:r>
      <w:r w:rsidR="009D7FFC">
        <w:rPr>
          <w:rFonts w:ascii="Times New Roman" w:hAnsi="Times New Roman" w:cs="Times New Roman"/>
          <w:sz w:val="28"/>
          <w:szCs w:val="28"/>
        </w:rPr>
        <w:t>:</w:t>
      </w:r>
      <w:r w:rsidR="008E51D0" w:rsidRPr="009D7FF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80E66" w:rsidRPr="009D7F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https://msppk.ru/events/instagram-dlya-hand-made-masterov-osobennosti-prodazh-tovarov-izgotovlennykh-svoimi-rukami/</w:t>
        </w:r>
      </w:hyperlink>
      <w:r w:rsidR="009D7FFC">
        <w:rPr>
          <w:rFonts w:ascii="Times New Roman" w:hAnsi="Times New Roman" w:cs="Times New Roman"/>
          <w:sz w:val="28"/>
          <w:szCs w:val="28"/>
        </w:rPr>
        <w:t>.</w:t>
      </w:r>
    </w:p>
    <w:p w:rsidR="00603122" w:rsidRPr="009D7FFC" w:rsidRDefault="00603122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F3" w:rsidRDefault="00080E66" w:rsidP="009D7FFC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FFC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C768F3" w:rsidRPr="009D7F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D7FFC">
        <w:rPr>
          <w:rFonts w:ascii="Times New Roman" w:hAnsi="Times New Roman" w:cs="Times New Roman"/>
          <w:b/>
          <w:sz w:val="28"/>
          <w:szCs w:val="28"/>
        </w:rPr>
        <w:t>О новых санитарно-эпидемиологических требованиях к условиям труда, объектам транспорта и транспортной инфраструктуры</w:t>
      </w:r>
      <w:r w:rsidR="00C768F3" w:rsidRPr="009D7FFC">
        <w:rPr>
          <w:rFonts w:ascii="Times New Roman" w:hAnsi="Times New Roman" w:cs="Times New Roman"/>
          <w:b/>
          <w:sz w:val="28"/>
          <w:szCs w:val="28"/>
        </w:rPr>
        <w:t>»</w:t>
      </w:r>
    </w:p>
    <w:p w:rsidR="009D7FFC" w:rsidRPr="009D7FFC" w:rsidRDefault="009D7FFC" w:rsidP="009D7FFC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6F7D" w:rsidRPr="009D7FFC" w:rsidRDefault="00646F7D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Мероприятие организовано совместно с Управлением Федеральной службы по надзору в сфере защиты прав потребителей и благополучия человека по Пермскому краю (</w:t>
      </w:r>
      <w:r w:rsidR="00692B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692B2B">
        <w:rPr>
          <w:rFonts w:ascii="Times New Roman" w:hAnsi="Times New Roman" w:cs="Times New Roman"/>
          <w:sz w:val="28"/>
          <w:szCs w:val="28"/>
        </w:rPr>
        <w:t>»</w:t>
      </w:r>
      <w:r w:rsidRPr="009D7FFC">
        <w:rPr>
          <w:rFonts w:ascii="Times New Roman" w:hAnsi="Times New Roman" w:cs="Times New Roman"/>
          <w:sz w:val="28"/>
          <w:szCs w:val="28"/>
        </w:rPr>
        <w:t>).</w:t>
      </w:r>
    </w:p>
    <w:p w:rsidR="00646F7D" w:rsidRPr="009D7FFC" w:rsidRDefault="00646F7D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9D7FF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D7FFC">
        <w:rPr>
          <w:rFonts w:ascii="Times New Roman" w:hAnsi="Times New Roman" w:cs="Times New Roman"/>
          <w:sz w:val="28"/>
          <w:szCs w:val="28"/>
        </w:rPr>
        <w:t>:</w:t>
      </w:r>
    </w:p>
    <w:p w:rsidR="00646F7D" w:rsidRPr="009D7FFC" w:rsidRDefault="00646F7D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1) О новых требованиях к условиям труда (СП 2.2.3670-20 «Санитарно-эпидемиологически</w:t>
      </w:r>
      <w:r w:rsidR="009D7FFC">
        <w:rPr>
          <w:rFonts w:ascii="Times New Roman" w:hAnsi="Times New Roman" w:cs="Times New Roman"/>
          <w:sz w:val="28"/>
          <w:szCs w:val="28"/>
        </w:rPr>
        <w:t>е требования к условиям труда»);</w:t>
      </w:r>
    </w:p>
    <w:p w:rsidR="00646F7D" w:rsidRPr="009D7FFC" w:rsidRDefault="00646F7D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2) О новых требованиях к транспорту и объект</w:t>
      </w:r>
      <w:r w:rsidR="009D7FFC">
        <w:rPr>
          <w:rFonts w:ascii="Times New Roman" w:hAnsi="Times New Roman" w:cs="Times New Roman"/>
          <w:sz w:val="28"/>
          <w:szCs w:val="28"/>
        </w:rPr>
        <w:t xml:space="preserve">ам транспортной инфраструктуры </w:t>
      </w:r>
      <w:r w:rsidRPr="009D7FFC">
        <w:rPr>
          <w:rFonts w:ascii="Times New Roman" w:hAnsi="Times New Roman" w:cs="Times New Roman"/>
          <w:sz w:val="28"/>
          <w:szCs w:val="28"/>
        </w:rPr>
        <w:t xml:space="preserve">(СП 2.5.3650-20 «Санитарно-эпидемиологические </w:t>
      </w:r>
      <w:r w:rsidRPr="009D7FF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отдельным видам транспорта и объектам транспортной инфраструктуры»). </w:t>
      </w:r>
    </w:p>
    <w:p w:rsidR="00BC4C95" w:rsidRPr="009D7FFC" w:rsidRDefault="00C768F3" w:rsidP="009D7F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C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9D7FFC">
        <w:rPr>
          <w:rFonts w:ascii="Times New Roman" w:hAnsi="Times New Roman" w:cs="Times New Roman"/>
          <w:sz w:val="28"/>
          <w:szCs w:val="28"/>
        </w:rPr>
        <w:t>:</w:t>
      </w:r>
      <w:r w:rsidR="009D7FFC">
        <w:rPr>
          <w:rFonts w:ascii="Times New Roman" w:hAnsi="Times New Roman" w:cs="Times New Roman"/>
          <w:sz w:val="28"/>
          <w:szCs w:val="28"/>
        </w:rPr>
        <w:t xml:space="preserve"> </w:t>
      </w:r>
      <w:r w:rsidR="00646F7D" w:rsidRPr="009D7FFC">
        <w:rPr>
          <w:rFonts w:ascii="Times New Roman" w:hAnsi="Times New Roman" w:cs="Times New Roman"/>
          <w:sz w:val="28"/>
          <w:szCs w:val="28"/>
        </w:rPr>
        <w:t>8</w:t>
      </w:r>
      <w:r w:rsidR="009D7FFC">
        <w:rPr>
          <w:rFonts w:ascii="Times New Roman" w:hAnsi="Times New Roman" w:cs="Times New Roman"/>
          <w:sz w:val="28"/>
          <w:szCs w:val="28"/>
        </w:rPr>
        <w:t xml:space="preserve"> </w:t>
      </w:r>
      <w:r w:rsidR="00646F7D" w:rsidRPr="009D7FFC">
        <w:rPr>
          <w:rFonts w:ascii="Times New Roman" w:hAnsi="Times New Roman" w:cs="Times New Roman"/>
          <w:sz w:val="28"/>
          <w:szCs w:val="28"/>
        </w:rPr>
        <w:t>апреля</w:t>
      </w:r>
      <w:r w:rsidR="009D7FFC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9D7FFC">
        <w:rPr>
          <w:rFonts w:ascii="Times New Roman" w:hAnsi="Times New Roman" w:cs="Times New Roman"/>
          <w:sz w:val="28"/>
          <w:szCs w:val="28"/>
        </w:rPr>
        <w:t>2021</w:t>
      </w:r>
      <w:r w:rsidRPr="009D7FFC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440E2" w:rsidRPr="009D7FFC">
        <w:rPr>
          <w:rFonts w:ascii="Times New Roman" w:hAnsi="Times New Roman" w:cs="Times New Roman"/>
          <w:sz w:val="28"/>
          <w:szCs w:val="28"/>
        </w:rPr>
        <w:t>Начало в 1</w:t>
      </w:r>
      <w:r w:rsidR="00646F7D" w:rsidRPr="009D7FFC">
        <w:rPr>
          <w:rFonts w:ascii="Times New Roman" w:hAnsi="Times New Roman" w:cs="Times New Roman"/>
          <w:sz w:val="28"/>
          <w:szCs w:val="28"/>
        </w:rPr>
        <w:t>1</w:t>
      </w:r>
      <w:r w:rsidR="00B440E2" w:rsidRPr="009D7FFC">
        <w:rPr>
          <w:rFonts w:ascii="Times New Roman" w:hAnsi="Times New Roman" w:cs="Times New Roman"/>
          <w:sz w:val="28"/>
          <w:szCs w:val="28"/>
        </w:rPr>
        <w:t>.00.</w:t>
      </w:r>
      <w:r w:rsidR="00646F7D" w:rsidRPr="009D7FFC">
        <w:rPr>
          <w:rFonts w:ascii="Times New Roman" w:hAnsi="Times New Roman" w:cs="Times New Roman"/>
          <w:sz w:val="28"/>
          <w:szCs w:val="28"/>
        </w:rPr>
        <w:t xml:space="preserve"> Участие бесплатное.</w:t>
      </w:r>
      <w:r w:rsidR="009D7F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46F7D" w:rsidRPr="009D7F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Открыта регистрация по ссылке</w:t>
        </w:r>
      </w:hyperlink>
      <w:r w:rsidR="009D7FF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46F7D" w:rsidRPr="009D7F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</w:t>
        </w:r>
        <w:r w:rsidR="009D7F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46F7D" w:rsidRPr="009D7F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//msppk.ru/events/o-novykh-sanitarno-epidemiologicheskikh-trebovaniyakh-k-usloviyam-truda-obektam-transporta-i-transpo/</w:t>
        </w:r>
      </w:hyperlink>
      <w:r w:rsidR="009D7FFC">
        <w:rPr>
          <w:rFonts w:ascii="Times New Roman" w:hAnsi="Times New Roman" w:cs="Times New Roman"/>
          <w:sz w:val="28"/>
          <w:szCs w:val="28"/>
        </w:rPr>
        <w:t>.</w:t>
      </w:r>
    </w:p>
    <w:sectPr w:rsidR="00BC4C95" w:rsidRPr="009D7FFC" w:rsidSect="003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5"/>
  </w:num>
  <w:num w:numId="14">
    <w:abstractNumId w:val="15"/>
  </w:num>
  <w:num w:numId="15">
    <w:abstractNumId w:val="22"/>
  </w:num>
  <w:num w:numId="16">
    <w:abstractNumId w:val="12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19"/>
  </w:num>
  <w:num w:numId="22">
    <w:abstractNumId w:val="13"/>
  </w:num>
  <w:num w:numId="23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24AA9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92B2B"/>
    <w:rsid w:val="00692FB8"/>
    <w:rsid w:val="00693C15"/>
    <w:rsid w:val="006A2CF6"/>
    <w:rsid w:val="006B66E7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3216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D7FFC"/>
    <w:rsid w:val="009F0220"/>
    <w:rsid w:val="00A061C1"/>
    <w:rsid w:val="00A11C5D"/>
    <w:rsid w:val="00A20808"/>
    <w:rsid w:val="00A234B1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D3371"/>
    <w:rsid w:val="00CE3F9B"/>
    <w:rsid w:val="00CF16CD"/>
    <w:rsid w:val="00CF53EE"/>
    <w:rsid w:val="00D226C0"/>
    <w:rsid w:val="00D246AF"/>
    <w:rsid w:val="00D51FDC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instagram-dlya-hand-made-masterov-osobennosti-prodazh-tovarov-izgotovlennykh-svoimi-rukam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kak-brend-i-reputatsiya-lidera-vliyaet-na-finansovye-rezultaty-biznesa-sozdanie-lichnogo-brenda-do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ofix.ru/edu06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o-novykh-sanitarno-epidemiologicheskikh-trebovaniyakh-k-usloviyam-truda-obektam-transporta-i-trans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4</cp:revision>
  <cp:lastPrinted>2021-04-02T11:06:00Z</cp:lastPrinted>
  <dcterms:created xsi:type="dcterms:W3CDTF">2021-04-02T11:03:00Z</dcterms:created>
  <dcterms:modified xsi:type="dcterms:W3CDTF">2021-04-02T11:08:00Z</dcterms:modified>
</cp:coreProperties>
</file>